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ADB4" w14:textId="77777777" w:rsidR="00F2225B" w:rsidRPr="0046230F" w:rsidRDefault="00F2225B" w:rsidP="008B31A7">
      <w:pPr>
        <w:spacing w:line="276" w:lineRule="auto"/>
        <w:jc w:val="right"/>
        <w:rPr>
          <w:rFonts w:ascii="Cambria" w:hAnsi="Cambria"/>
        </w:rPr>
      </w:pPr>
      <w:r w:rsidRPr="0046230F">
        <w:rPr>
          <w:rFonts w:ascii="Cambria" w:hAnsi="Cambria"/>
        </w:rPr>
        <w:t xml:space="preserve">Załącznik nr </w:t>
      </w:r>
      <w:r w:rsidR="00231F82" w:rsidRPr="0046230F">
        <w:rPr>
          <w:rFonts w:ascii="Cambria" w:hAnsi="Cambria"/>
        </w:rPr>
        <w:t>5</w:t>
      </w:r>
      <w:r w:rsidR="00AF63C6" w:rsidRPr="0046230F">
        <w:rPr>
          <w:rFonts w:ascii="Cambria" w:hAnsi="Cambria"/>
        </w:rPr>
        <w:t xml:space="preserve"> </w:t>
      </w:r>
      <w:r w:rsidRPr="0046230F">
        <w:rPr>
          <w:rFonts w:ascii="Cambria" w:hAnsi="Cambria"/>
        </w:rPr>
        <w:t>do SWZ</w:t>
      </w:r>
    </w:p>
    <w:p w14:paraId="4B99BE49" w14:textId="77777777" w:rsidR="0046230F" w:rsidRDefault="0046230F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</w:p>
    <w:p w14:paraId="6425E5F0" w14:textId="77777777" w:rsidR="00F2225B" w:rsidRPr="0057160E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</w:t>
      </w:r>
      <w:r w:rsidRPr="0057160E">
        <w:rPr>
          <w:rFonts w:ascii="Cambria" w:hAnsi="Cambria"/>
          <w:b/>
          <w:bCs/>
        </w:rPr>
        <w:t xml:space="preserve">oświadczenia </w:t>
      </w:r>
      <w:r w:rsidR="00740D80" w:rsidRPr="0057160E">
        <w:rPr>
          <w:rFonts w:ascii="Cambria" w:hAnsi="Cambria"/>
          <w:b/>
          <w:bCs/>
        </w:rPr>
        <w:t>W</w:t>
      </w:r>
      <w:r w:rsidR="00240163" w:rsidRPr="0057160E">
        <w:rPr>
          <w:rFonts w:ascii="Cambria" w:hAnsi="Cambria"/>
          <w:b/>
          <w:bCs/>
        </w:rPr>
        <w:t xml:space="preserve">ykonawców wspólnie ubiegających </w:t>
      </w:r>
      <w:r w:rsidR="00740D80" w:rsidRPr="0057160E">
        <w:rPr>
          <w:rFonts w:ascii="Cambria" w:hAnsi="Cambria"/>
          <w:b/>
          <w:bCs/>
        </w:rPr>
        <w:br/>
      </w:r>
      <w:r w:rsidR="00240163" w:rsidRPr="0057160E">
        <w:rPr>
          <w:rFonts w:ascii="Cambria" w:hAnsi="Cambria"/>
          <w:b/>
          <w:bCs/>
        </w:rPr>
        <w:t>się o udzielenie zamówienia</w:t>
      </w:r>
      <w:r w:rsidRPr="0057160E">
        <w:rPr>
          <w:rFonts w:ascii="Cambria" w:hAnsi="Cambria"/>
          <w:b/>
          <w:bCs/>
        </w:rPr>
        <w:t xml:space="preserve"> </w:t>
      </w:r>
    </w:p>
    <w:p w14:paraId="1CF305DA" w14:textId="16BA2470" w:rsidR="00452E55" w:rsidRPr="0057160E" w:rsidRDefault="00452E55" w:rsidP="00452E5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57160E">
        <w:rPr>
          <w:rFonts w:ascii="Cambria" w:hAnsi="Cambria"/>
          <w:bCs/>
        </w:rPr>
        <w:t xml:space="preserve">(Numer referencyjny: </w:t>
      </w:r>
      <w:r w:rsidR="0057160E" w:rsidRPr="0057160E">
        <w:rPr>
          <w:rFonts w:ascii="Cambria" w:hAnsi="Cambria"/>
          <w:bCs/>
        </w:rPr>
        <w:t>GPIOS.0271.4.2026</w:t>
      </w:r>
      <w:r w:rsidRPr="0057160E">
        <w:rPr>
          <w:rFonts w:ascii="Cambria" w:hAnsi="Cambria"/>
          <w:bCs/>
        </w:rPr>
        <w:t>)</w:t>
      </w:r>
    </w:p>
    <w:p w14:paraId="3234319F" w14:textId="77777777" w:rsidR="00E90344" w:rsidRPr="0057160E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57160E">
        <w:rPr>
          <w:rFonts w:ascii="Cambria" w:hAnsi="Cambria"/>
          <w:b/>
          <w:szCs w:val="24"/>
          <w:u w:val="single"/>
        </w:rPr>
        <w:t>ZAMAWIAJĄCY:</w:t>
      </w:r>
    </w:p>
    <w:p w14:paraId="176067CC" w14:textId="77777777" w:rsidR="00E17B63" w:rsidRPr="0057160E" w:rsidRDefault="00E17B63" w:rsidP="0046230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57160E">
        <w:rPr>
          <w:rFonts w:ascii="Cambria" w:hAnsi="Cambria" w:cs="Arial"/>
          <w:b/>
          <w:bCs/>
          <w:color w:val="000000" w:themeColor="text1"/>
        </w:rPr>
        <w:t xml:space="preserve">Gmina Ryki </w:t>
      </w:r>
      <w:r w:rsidRPr="0057160E">
        <w:rPr>
          <w:rFonts w:ascii="Cambria" w:hAnsi="Cambria" w:cs="Arial"/>
          <w:bCs/>
          <w:color w:val="000000" w:themeColor="text1"/>
        </w:rPr>
        <w:t>zwana dalej</w:t>
      </w:r>
      <w:r w:rsidRPr="0057160E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687AB813" w14:textId="3BD9ECC6" w:rsidR="00E17B63" w:rsidRPr="0057160E" w:rsidRDefault="00E17B63" w:rsidP="0046230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7160E">
        <w:rPr>
          <w:rFonts w:ascii="Cambria" w:hAnsi="Cambria" w:cs="Arial"/>
          <w:bCs/>
          <w:color w:val="000000" w:themeColor="text1"/>
        </w:rPr>
        <w:t xml:space="preserve">ul. </w:t>
      </w:r>
      <w:r w:rsidR="0057160E" w:rsidRPr="0057160E">
        <w:rPr>
          <w:rFonts w:ascii="Cambria" w:hAnsi="Cambria" w:cs="Arial"/>
          <w:bCs/>
          <w:color w:val="000000" w:themeColor="text1"/>
        </w:rPr>
        <w:t>Plac Senatorski 1</w:t>
      </w:r>
      <w:r w:rsidRPr="0057160E">
        <w:rPr>
          <w:rFonts w:ascii="Cambria" w:hAnsi="Cambria" w:cs="Arial"/>
          <w:bCs/>
          <w:color w:val="000000" w:themeColor="text1"/>
        </w:rPr>
        <w:t>, 08-5</w:t>
      </w:r>
      <w:r w:rsidR="0057160E" w:rsidRPr="0057160E">
        <w:rPr>
          <w:rFonts w:ascii="Cambria" w:hAnsi="Cambria" w:cs="Arial"/>
          <w:bCs/>
          <w:color w:val="000000" w:themeColor="text1"/>
        </w:rPr>
        <w:t>40 Stężyca</w:t>
      </w:r>
      <w:r w:rsidRPr="0057160E">
        <w:rPr>
          <w:rFonts w:ascii="Cambria" w:hAnsi="Cambria" w:cs="Arial"/>
          <w:bCs/>
          <w:color w:val="000000" w:themeColor="text1"/>
        </w:rPr>
        <w:t>,</w:t>
      </w:r>
    </w:p>
    <w:p w14:paraId="46F4AF3B" w14:textId="0A18653E" w:rsidR="00E17B63" w:rsidRPr="0057160E" w:rsidRDefault="00E17B63" w:rsidP="0046230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7160E">
        <w:rPr>
          <w:rFonts w:ascii="Cambria" w:hAnsi="Cambria" w:cs="Arial"/>
          <w:bCs/>
          <w:color w:val="000000" w:themeColor="text1"/>
        </w:rPr>
        <w:t xml:space="preserve">NIP: </w:t>
      </w:r>
      <w:r w:rsidRPr="0057160E">
        <w:rPr>
          <w:rFonts w:ascii="Cambria" w:hAnsi="Cambria" w:cs="Helvetica"/>
          <w:bCs/>
        </w:rPr>
        <w:t>506</w:t>
      </w:r>
      <w:r w:rsidR="0057160E" w:rsidRPr="0057160E">
        <w:rPr>
          <w:rFonts w:ascii="Cambria" w:hAnsi="Cambria" w:cs="Helvetica"/>
          <w:bCs/>
        </w:rPr>
        <w:t>0035708</w:t>
      </w:r>
      <w:r w:rsidRPr="0057160E">
        <w:rPr>
          <w:rFonts w:ascii="Cambria" w:hAnsi="Cambria" w:cs="Helvetica"/>
          <w:bCs/>
        </w:rPr>
        <w:t xml:space="preserve">, REGON: </w:t>
      </w:r>
      <w:r w:rsidR="0057160E" w:rsidRPr="0057160E">
        <w:rPr>
          <w:rFonts w:ascii="Cambria" w:hAnsi="Cambria" w:cs="Helvetica"/>
          <w:bCs/>
        </w:rPr>
        <w:t>431020010</w:t>
      </w:r>
      <w:r w:rsidRPr="0057160E">
        <w:rPr>
          <w:rFonts w:ascii="Cambria" w:hAnsi="Cambria" w:cs="Arial"/>
          <w:bCs/>
          <w:color w:val="000000" w:themeColor="text1"/>
        </w:rPr>
        <w:t>,</w:t>
      </w:r>
    </w:p>
    <w:p w14:paraId="33F34DB7" w14:textId="7CC063F6" w:rsidR="00E17B63" w:rsidRPr="0057160E" w:rsidRDefault="00E17B63" w:rsidP="0046230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7160E">
        <w:rPr>
          <w:rFonts w:ascii="Cambria" w:hAnsi="Cambria" w:cs="Arial"/>
          <w:bCs/>
          <w:color w:val="000000" w:themeColor="text1"/>
        </w:rPr>
        <w:t xml:space="preserve">Nr telefonu: </w:t>
      </w:r>
      <w:r w:rsidRPr="0057160E">
        <w:rPr>
          <w:rFonts w:ascii="Cambria" w:hAnsi="Cambria" w:cs="Helvetica"/>
          <w:bCs/>
        </w:rPr>
        <w:t>(81) 86</w:t>
      </w:r>
      <w:r w:rsidR="0057160E" w:rsidRPr="0057160E">
        <w:rPr>
          <w:rFonts w:ascii="Cambria" w:hAnsi="Cambria" w:cs="Helvetica"/>
          <w:bCs/>
        </w:rPr>
        <w:t xml:space="preserve"> 63 038</w:t>
      </w:r>
      <w:r w:rsidRPr="0057160E">
        <w:rPr>
          <w:rFonts w:ascii="Cambria" w:hAnsi="Cambria" w:cs="Helvetica"/>
          <w:bCs/>
        </w:rPr>
        <w:t xml:space="preserve"> </w:t>
      </w:r>
    </w:p>
    <w:p w14:paraId="17F932CF" w14:textId="77AF0791" w:rsidR="00E17B63" w:rsidRPr="001D04A1" w:rsidRDefault="00E17B63" w:rsidP="0046230F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57160E">
        <w:rPr>
          <w:rFonts w:ascii="Cambria" w:hAnsi="Cambria" w:cs="Arial"/>
          <w:bCs/>
          <w:color w:val="000000" w:themeColor="text1"/>
        </w:rPr>
        <w:t>Adres poczty elektronicznej:</w:t>
      </w:r>
      <w:r w:rsidR="0057160E" w:rsidRPr="0057160E">
        <w:rPr>
          <w:rFonts w:ascii="Cambria" w:hAnsi="Cambria" w:cs="Arial"/>
          <w:bCs/>
          <w:color w:val="000000" w:themeColor="text1"/>
        </w:rPr>
        <w:t xml:space="preserve"> sekretariat@stezyca</w:t>
      </w:r>
      <w:r w:rsidR="0057160E">
        <w:rPr>
          <w:rFonts w:ascii="Cambria" w:hAnsi="Cambria" w:cs="Arial"/>
          <w:bCs/>
          <w:color w:val="000000" w:themeColor="text1"/>
        </w:rPr>
        <w:t>.eurzad.eu</w:t>
      </w:r>
    </w:p>
    <w:p w14:paraId="4E1EF40F" w14:textId="77777777" w:rsidR="00E90344" w:rsidRPr="00E35308" w:rsidRDefault="00E90344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485BA8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69513656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6B9E800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AA2268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9AD7D8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FB5BED9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A6748CC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7609C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57B49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B8079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2089DB9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F97A8EE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838B3C9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325613A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3C4A8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03EF9D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90C3A52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27D3A59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35261EED" w14:textId="77777777" w:rsidR="00F2225B" w:rsidRPr="0046230F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Oświadczenie składane na podstawie art. </w:t>
            </w:r>
            <w:r w:rsidR="00240163" w:rsidRPr="0046230F">
              <w:rPr>
                <w:rFonts w:ascii="Cambria" w:hAnsi="Cambria"/>
                <w:b/>
                <w:sz w:val="26"/>
                <w:szCs w:val="26"/>
              </w:rPr>
              <w:t>117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ust. </w:t>
            </w:r>
            <w:r w:rsidR="00240163" w:rsidRPr="0046230F">
              <w:rPr>
                <w:rFonts w:ascii="Cambria" w:hAnsi="Cambria"/>
                <w:b/>
                <w:sz w:val="26"/>
                <w:szCs w:val="26"/>
              </w:rPr>
              <w:t>4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ustawy </w:t>
            </w:r>
            <w:r w:rsidR="00740D80" w:rsidRPr="0046230F">
              <w:rPr>
                <w:rFonts w:ascii="Cambria" w:hAnsi="Cambria"/>
                <w:b/>
                <w:sz w:val="26"/>
                <w:szCs w:val="26"/>
              </w:rPr>
              <w:br/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z dnia 11 września 2019 r. Prawo zamówień publicznych </w:t>
            </w:r>
            <w:r w:rsidR="00F93E6D" w:rsidRPr="0046230F">
              <w:rPr>
                <w:rFonts w:ascii="Cambria" w:hAnsi="Cambria"/>
                <w:b/>
                <w:sz w:val="26"/>
                <w:szCs w:val="26"/>
              </w:rPr>
              <w:br/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>(tekst jedn.: Dz. U. z 20</w:t>
            </w:r>
            <w:r w:rsidR="003340E2" w:rsidRPr="0046230F">
              <w:rPr>
                <w:rFonts w:ascii="Cambria" w:hAnsi="Cambria"/>
                <w:b/>
                <w:sz w:val="26"/>
                <w:szCs w:val="26"/>
              </w:rPr>
              <w:t>2</w:t>
            </w:r>
            <w:r w:rsidR="00CC0560" w:rsidRPr="0046230F">
              <w:rPr>
                <w:rFonts w:ascii="Cambria" w:hAnsi="Cambria"/>
                <w:b/>
                <w:sz w:val="26"/>
                <w:szCs w:val="26"/>
              </w:rPr>
              <w:t>4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r., poz. </w:t>
            </w:r>
            <w:r w:rsidR="003340E2" w:rsidRPr="0046230F">
              <w:rPr>
                <w:rFonts w:ascii="Cambria" w:hAnsi="Cambria"/>
                <w:b/>
                <w:sz w:val="26"/>
                <w:szCs w:val="26"/>
              </w:rPr>
              <w:t>1</w:t>
            </w:r>
            <w:r w:rsidR="00CC0560" w:rsidRPr="0046230F">
              <w:rPr>
                <w:rFonts w:ascii="Cambria" w:hAnsi="Cambria"/>
                <w:b/>
                <w:sz w:val="26"/>
                <w:szCs w:val="26"/>
              </w:rPr>
              <w:t>320</w:t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 z </w:t>
            </w:r>
            <w:proofErr w:type="spellStart"/>
            <w:r w:rsidRPr="0046230F">
              <w:rPr>
                <w:rFonts w:ascii="Cambria" w:hAnsi="Cambria"/>
                <w:b/>
                <w:sz w:val="26"/>
                <w:szCs w:val="26"/>
              </w:rPr>
              <w:t>późn</w:t>
            </w:r>
            <w:proofErr w:type="spellEnd"/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. zm.) </w:t>
            </w:r>
            <w:r w:rsidR="00F93E6D" w:rsidRPr="0046230F">
              <w:rPr>
                <w:rFonts w:ascii="Cambria" w:hAnsi="Cambria"/>
                <w:b/>
                <w:sz w:val="26"/>
                <w:szCs w:val="26"/>
              </w:rPr>
              <w:br/>
            </w:r>
            <w:r w:rsidRPr="0046230F">
              <w:rPr>
                <w:rFonts w:ascii="Cambria" w:hAnsi="Cambria"/>
                <w:b/>
                <w:sz w:val="26"/>
                <w:szCs w:val="26"/>
              </w:rPr>
              <w:t xml:space="preserve">- dalej: ustawa </w:t>
            </w:r>
            <w:proofErr w:type="spellStart"/>
            <w:r w:rsidRPr="0046230F">
              <w:rPr>
                <w:rFonts w:ascii="Cambria" w:hAnsi="Cambria"/>
                <w:b/>
                <w:sz w:val="26"/>
                <w:szCs w:val="26"/>
              </w:rPr>
              <w:t>Pzp</w:t>
            </w:r>
            <w:proofErr w:type="spellEnd"/>
          </w:p>
        </w:tc>
      </w:tr>
    </w:tbl>
    <w:p w14:paraId="6934306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1232224F" w14:textId="77777777" w:rsidR="00E70D85" w:rsidRPr="00501871" w:rsidRDefault="00E70D85" w:rsidP="00501871">
      <w:pPr>
        <w:pStyle w:val="Tekstpodstawowy"/>
        <w:jc w:val="both"/>
        <w:rPr>
          <w:rFonts w:ascii="Cambria" w:hAnsi="Cambria" w:cstheme="minorHAnsi"/>
          <w:b/>
        </w:rPr>
      </w:pPr>
      <w:r w:rsidRPr="008729E2">
        <w:rPr>
          <w:rFonts w:ascii="Cambria" w:hAnsi="Cambria"/>
        </w:rPr>
        <w:t>Na potrzeby postępowania o udzielenie zamówienia publicznego którego przedmiotem jest zadanie pn</w:t>
      </w:r>
      <w:r w:rsidR="00660C44">
        <w:rPr>
          <w:rFonts w:ascii="Cambria" w:hAnsi="Cambria"/>
        </w:rPr>
        <w:t>.:</w:t>
      </w:r>
      <w:r w:rsidRPr="00220887">
        <w:rPr>
          <w:rFonts w:ascii="Cambria" w:hAnsi="Cambria"/>
          <w:b/>
        </w:rPr>
        <w:t xml:space="preserve"> </w:t>
      </w:r>
      <w:r w:rsidR="00501871" w:rsidRPr="00501871">
        <w:rPr>
          <w:rFonts w:ascii="Cambria" w:hAnsi="Cambria" w:cstheme="minorHAnsi"/>
          <w:b/>
        </w:rPr>
        <w:t>Poprawa efektywności energetycznej budynków użyteczności publicznej na terenie gminy Stężyca</w:t>
      </w:r>
      <w:r w:rsidR="00501871">
        <w:rPr>
          <w:rFonts w:ascii="Cambria" w:hAnsi="Cambria" w:cstheme="minorHAnsi"/>
          <w:b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="00501871">
        <w:rPr>
          <w:rFonts w:ascii="Cambria" w:hAnsi="Cambria"/>
          <w:b/>
        </w:rPr>
        <w:t>Gminę Stężyca</w:t>
      </w:r>
      <w:r>
        <w:rPr>
          <w:rFonts w:ascii="Cambria" w:hAnsi="Cambria"/>
          <w:b/>
        </w:rPr>
        <w:t xml:space="preserve">, </w:t>
      </w:r>
      <w:r w:rsidRPr="00B02A81">
        <w:rPr>
          <w:rFonts w:ascii="Cambria" w:hAnsi="Cambria"/>
          <w:b/>
        </w:rPr>
        <w:t>oświadczam, co następuje:</w:t>
      </w:r>
    </w:p>
    <w:p w14:paraId="285AF556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482A667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6336A62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29196EA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5759EF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022183D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7708C402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54777D" w14:textId="77777777" w:rsidR="00523B5F" w:rsidRDefault="00523B5F" w:rsidP="00523B5F">
      <w:pPr>
        <w:spacing w:line="276" w:lineRule="auto"/>
        <w:ind w:right="-6"/>
        <w:rPr>
          <w:rFonts w:ascii="Cambria" w:hAnsi="Cambria"/>
          <w:i/>
        </w:rPr>
      </w:pPr>
    </w:p>
    <w:p w14:paraId="1178CC82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624A3F6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556EA09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013A2B7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C56027F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6AAAAEEE" w14:textId="77777777" w:rsidR="00523B5F" w:rsidRDefault="00523B5F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</w:p>
    <w:p w14:paraId="3105D6C6" w14:textId="77777777" w:rsidR="00523B5F" w:rsidRPr="001A1359" w:rsidRDefault="00523B5F" w:rsidP="00523B5F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80D3C80" w14:textId="77777777" w:rsidR="00523B5F" w:rsidRPr="001A1359" w:rsidRDefault="00523B5F" w:rsidP="00523B5F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ED6DAC9" w14:textId="77777777" w:rsidR="001578EF" w:rsidRDefault="001578EF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</w:rPr>
      </w:pPr>
    </w:p>
    <w:p w14:paraId="53941428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72D612C7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99B4ABD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758F049B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0AB0A73F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60CD5F5" w14:textId="77777777" w:rsidR="00186297" w:rsidRPr="00740D80" w:rsidRDefault="00186297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186297" w:rsidRPr="00740D80" w:rsidSect="00214B25">
      <w:headerReference w:type="default" r:id="rId8"/>
      <w:footerReference w:type="default" r:id="rId9"/>
      <w:pgSz w:w="11900" w:h="16840"/>
      <w:pgMar w:top="1249" w:right="1417" w:bottom="1417" w:left="1417" w:header="567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A5BE" w14:textId="77777777" w:rsidR="00A64BCB" w:rsidRDefault="00A64BCB" w:rsidP="00AF0EDA">
      <w:r>
        <w:separator/>
      </w:r>
    </w:p>
  </w:endnote>
  <w:endnote w:type="continuationSeparator" w:id="0">
    <w:p w14:paraId="080F1D85" w14:textId="77777777" w:rsidR="00A64BCB" w:rsidRDefault="00A64BC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99F6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231F82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EE26" w14:textId="77777777" w:rsidR="00A64BCB" w:rsidRDefault="00A64BCB" w:rsidP="00AF0EDA">
      <w:r>
        <w:separator/>
      </w:r>
    </w:p>
  </w:footnote>
  <w:footnote w:type="continuationSeparator" w:id="0">
    <w:p w14:paraId="6628663B" w14:textId="77777777" w:rsidR="00A64BCB" w:rsidRDefault="00A64BC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9EFE" w14:textId="77777777" w:rsidR="0046230F" w:rsidRDefault="0046230F" w:rsidP="0046230F">
    <w:pPr>
      <w:pStyle w:val="Nagwek"/>
      <w:jc w:val="center"/>
      <w:rPr>
        <w:rFonts w:ascii="Cambria" w:hAnsi="Cambria"/>
        <w:sz w:val="20"/>
      </w:rPr>
    </w:pPr>
    <w:bookmarkStart w:id="0" w:name="_Hlk202339634"/>
    <w:bookmarkStart w:id="1" w:name="_Hlk190255539"/>
    <w:r>
      <w:rPr>
        <w:rFonts w:ascii="Cambria" w:hAnsi="Cambria"/>
        <w:noProof/>
        <w:sz w:val="20"/>
        <w:lang w:eastAsia="pl-PL"/>
      </w:rPr>
      <w:drawing>
        <wp:inline distT="0" distB="0" distL="0" distR="0" wp14:anchorId="47EB8AC5" wp14:editId="32377066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E4A58" w14:textId="77777777" w:rsidR="00660C44" w:rsidRPr="00660C44" w:rsidRDefault="00660C44" w:rsidP="00660C44">
    <w:pP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8"/>
        <w:szCs w:val="18"/>
        <w:lang w:eastAsia="pl-PL"/>
      </w:rPr>
    </w:pPr>
    <w:bookmarkStart w:id="2" w:name="_Hlk132976978"/>
    <w:bookmarkStart w:id="3" w:name="_Hlk132976979"/>
    <w:bookmarkEnd w:id="0"/>
    <w:r w:rsidRPr="00660C44">
      <w:rPr>
        <w:rFonts w:ascii="Cambria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1"/>
  <w:bookmarkEnd w:id="2"/>
  <w:bookmarkEnd w:id="3"/>
  <w:p w14:paraId="31E6E42B" w14:textId="77777777" w:rsidR="00501871" w:rsidRPr="00501871" w:rsidRDefault="00501871" w:rsidP="00501871">
    <w:pPr>
      <w:pStyle w:val="Tekstpodstawowy"/>
      <w:jc w:val="center"/>
      <w:rPr>
        <w:rFonts w:asciiTheme="majorHAnsi" w:hAnsiTheme="majorHAnsi" w:cstheme="minorHAnsi"/>
        <w:b/>
        <w:sz w:val="20"/>
        <w:szCs w:val="20"/>
      </w:rPr>
    </w:pPr>
    <w:r w:rsidRPr="00501871">
      <w:rPr>
        <w:rFonts w:asciiTheme="majorHAnsi" w:hAnsiTheme="majorHAnsi" w:cstheme="minorHAnsi"/>
        <w:b/>
        <w:sz w:val="20"/>
        <w:szCs w:val="20"/>
      </w:rPr>
      <w:t>Poprawa efektywności energetycznej budynków użyteczności publicznej na terenie gminy Stężyca</w:t>
    </w:r>
  </w:p>
  <w:p w14:paraId="01CC0311" w14:textId="77777777" w:rsidR="00214B25" w:rsidRPr="002A2EB4" w:rsidRDefault="00214B25" w:rsidP="00AF7C69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42607764">
    <w:abstractNumId w:val="0"/>
  </w:num>
  <w:num w:numId="2" w16cid:durableId="650257991">
    <w:abstractNumId w:val="1"/>
  </w:num>
  <w:num w:numId="3" w16cid:durableId="188016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AA4"/>
    <w:rsid w:val="00027775"/>
    <w:rsid w:val="00034814"/>
    <w:rsid w:val="00041C41"/>
    <w:rsid w:val="000446EE"/>
    <w:rsid w:val="000501F9"/>
    <w:rsid w:val="000506E6"/>
    <w:rsid w:val="0007434C"/>
    <w:rsid w:val="00092EF0"/>
    <w:rsid w:val="000A6B7B"/>
    <w:rsid w:val="000C3958"/>
    <w:rsid w:val="000E05CC"/>
    <w:rsid w:val="000E36B0"/>
    <w:rsid w:val="000E4219"/>
    <w:rsid w:val="000F4D9B"/>
    <w:rsid w:val="000F500E"/>
    <w:rsid w:val="00141C70"/>
    <w:rsid w:val="00156FCB"/>
    <w:rsid w:val="001578EF"/>
    <w:rsid w:val="001617FD"/>
    <w:rsid w:val="00170387"/>
    <w:rsid w:val="00176A9F"/>
    <w:rsid w:val="0018485A"/>
    <w:rsid w:val="00186297"/>
    <w:rsid w:val="001978AC"/>
    <w:rsid w:val="001A276E"/>
    <w:rsid w:val="001B39BC"/>
    <w:rsid w:val="001C15E2"/>
    <w:rsid w:val="001C1F05"/>
    <w:rsid w:val="001C50FB"/>
    <w:rsid w:val="001D435A"/>
    <w:rsid w:val="001F18B1"/>
    <w:rsid w:val="00204DA6"/>
    <w:rsid w:val="00205C0A"/>
    <w:rsid w:val="00213FE8"/>
    <w:rsid w:val="00214B25"/>
    <w:rsid w:val="002152B1"/>
    <w:rsid w:val="00220887"/>
    <w:rsid w:val="00223124"/>
    <w:rsid w:val="00230A19"/>
    <w:rsid w:val="00231F82"/>
    <w:rsid w:val="00233AF4"/>
    <w:rsid w:val="0023534F"/>
    <w:rsid w:val="002361AB"/>
    <w:rsid w:val="00240163"/>
    <w:rsid w:val="00240A6B"/>
    <w:rsid w:val="0025544E"/>
    <w:rsid w:val="00264423"/>
    <w:rsid w:val="00272B56"/>
    <w:rsid w:val="002755AF"/>
    <w:rsid w:val="00275DC0"/>
    <w:rsid w:val="0028661B"/>
    <w:rsid w:val="002B25CD"/>
    <w:rsid w:val="002B5645"/>
    <w:rsid w:val="002B71FA"/>
    <w:rsid w:val="002B739C"/>
    <w:rsid w:val="002C4279"/>
    <w:rsid w:val="002D1F6A"/>
    <w:rsid w:val="002E1D10"/>
    <w:rsid w:val="002E203F"/>
    <w:rsid w:val="002E4E18"/>
    <w:rsid w:val="00301C18"/>
    <w:rsid w:val="003045DC"/>
    <w:rsid w:val="00310CA0"/>
    <w:rsid w:val="00315A38"/>
    <w:rsid w:val="0031612C"/>
    <w:rsid w:val="00322286"/>
    <w:rsid w:val="0032288E"/>
    <w:rsid w:val="0032481F"/>
    <w:rsid w:val="003340E2"/>
    <w:rsid w:val="0034028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C6F1E"/>
    <w:rsid w:val="003D3E36"/>
    <w:rsid w:val="003E33DA"/>
    <w:rsid w:val="003F2939"/>
    <w:rsid w:val="003F3D85"/>
    <w:rsid w:val="00412E3E"/>
    <w:rsid w:val="004130BE"/>
    <w:rsid w:val="00414649"/>
    <w:rsid w:val="0042212A"/>
    <w:rsid w:val="00422B81"/>
    <w:rsid w:val="00433255"/>
    <w:rsid w:val="00450E4E"/>
    <w:rsid w:val="00452E55"/>
    <w:rsid w:val="0046230F"/>
    <w:rsid w:val="0047183C"/>
    <w:rsid w:val="004734AC"/>
    <w:rsid w:val="004751D8"/>
    <w:rsid w:val="00476795"/>
    <w:rsid w:val="004B44EC"/>
    <w:rsid w:val="004C7DA9"/>
    <w:rsid w:val="004D00AA"/>
    <w:rsid w:val="004E2A60"/>
    <w:rsid w:val="004E33D9"/>
    <w:rsid w:val="004F2E8E"/>
    <w:rsid w:val="004F478A"/>
    <w:rsid w:val="00501871"/>
    <w:rsid w:val="00517451"/>
    <w:rsid w:val="00521230"/>
    <w:rsid w:val="00522425"/>
    <w:rsid w:val="005232BE"/>
    <w:rsid w:val="00523B5F"/>
    <w:rsid w:val="00524554"/>
    <w:rsid w:val="00527C5A"/>
    <w:rsid w:val="005407BB"/>
    <w:rsid w:val="00543B28"/>
    <w:rsid w:val="00570566"/>
    <w:rsid w:val="0057160E"/>
    <w:rsid w:val="005744C0"/>
    <w:rsid w:val="005A04FC"/>
    <w:rsid w:val="005A365D"/>
    <w:rsid w:val="005B1C97"/>
    <w:rsid w:val="005C1CA5"/>
    <w:rsid w:val="005D287F"/>
    <w:rsid w:val="005F2258"/>
    <w:rsid w:val="005F2346"/>
    <w:rsid w:val="005F6FB9"/>
    <w:rsid w:val="00617E86"/>
    <w:rsid w:val="0062335A"/>
    <w:rsid w:val="0064145F"/>
    <w:rsid w:val="00660C44"/>
    <w:rsid w:val="00662DA6"/>
    <w:rsid w:val="006779DB"/>
    <w:rsid w:val="00681E46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2420"/>
    <w:rsid w:val="00740D80"/>
    <w:rsid w:val="00742532"/>
    <w:rsid w:val="0074567F"/>
    <w:rsid w:val="00770357"/>
    <w:rsid w:val="00777CD4"/>
    <w:rsid w:val="0078122D"/>
    <w:rsid w:val="00782740"/>
    <w:rsid w:val="00786133"/>
    <w:rsid w:val="00786CED"/>
    <w:rsid w:val="007946DE"/>
    <w:rsid w:val="007C051B"/>
    <w:rsid w:val="007D3E39"/>
    <w:rsid w:val="007D4530"/>
    <w:rsid w:val="007D701B"/>
    <w:rsid w:val="007E1FB4"/>
    <w:rsid w:val="007F1BA9"/>
    <w:rsid w:val="00801D66"/>
    <w:rsid w:val="00803DC3"/>
    <w:rsid w:val="0080602A"/>
    <w:rsid w:val="0083019E"/>
    <w:rsid w:val="00830513"/>
    <w:rsid w:val="0084025A"/>
    <w:rsid w:val="008514BF"/>
    <w:rsid w:val="008543F9"/>
    <w:rsid w:val="008610B3"/>
    <w:rsid w:val="00861F70"/>
    <w:rsid w:val="00867C79"/>
    <w:rsid w:val="00873E9C"/>
    <w:rsid w:val="00875A18"/>
    <w:rsid w:val="008911F0"/>
    <w:rsid w:val="008A0BC8"/>
    <w:rsid w:val="008A2BBE"/>
    <w:rsid w:val="008B31A7"/>
    <w:rsid w:val="008E26A6"/>
    <w:rsid w:val="008F7CA9"/>
    <w:rsid w:val="0091214D"/>
    <w:rsid w:val="00914B3D"/>
    <w:rsid w:val="00920A58"/>
    <w:rsid w:val="00925B69"/>
    <w:rsid w:val="0093136B"/>
    <w:rsid w:val="0093520C"/>
    <w:rsid w:val="00941BCA"/>
    <w:rsid w:val="00944665"/>
    <w:rsid w:val="00961D6B"/>
    <w:rsid w:val="00967ADA"/>
    <w:rsid w:val="00972208"/>
    <w:rsid w:val="00985A6B"/>
    <w:rsid w:val="00997576"/>
    <w:rsid w:val="009A2354"/>
    <w:rsid w:val="009A6059"/>
    <w:rsid w:val="009B2BDA"/>
    <w:rsid w:val="009B6D31"/>
    <w:rsid w:val="009C04A0"/>
    <w:rsid w:val="009D1372"/>
    <w:rsid w:val="009D1568"/>
    <w:rsid w:val="009D4C08"/>
    <w:rsid w:val="009D6F31"/>
    <w:rsid w:val="009D705F"/>
    <w:rsid w:val="009E39C0"/>
    <w:rsid w:val="009F370C"/>
    <w:rsid w:val="00A10452"/>
    <w:rsid w:val="00A33845"/>
    <w:rsid w:val="00A3548C"/>
    <w:rsid w:val="00A5611D"/>
    <w:rsid w:val="00A61EA6"/>
    <w:rsid w:val="00A64BCB"/>
    <w:rsid w:val="00A714C8"/>
    <w:rsid w:val="00A749BB"/>
    <w:rsid w:val="00A8020B"/>
    <w:rsid w:val="00A848FA"/>
    <w:rsid w:val="00A95795"/>
    <w:rsid w:val="00A97D4A"/>
    <w:rsid w:val="00AA0C63"/>
    <w:rsid w:val="00AA134D"/>
    <w:rsid w:val="00AA142E"/>
    <w:rsid w:val="00AB20F4"/>
    <w:rsid w:val="00AC7BB0"/>
    <w:rsid w:val="00AE654B"/>
    <w:rsid w:val="00AF0EDA"/>
    <w:rsid w:val="00AF63C6"/>
    <w:rsid w:val="00AF7C69"/>
    <w:rsid w:val="00B02580"/>
    <w:rsid w:val="00B02A81"/>
    <w:rsid w:val="00B25E74"/>
    <w:rsid w:val="00B32577"/>
    <w:rsid w:val="00B33294"/>
    <w:rsid w:val="00B815E1"/>
    <w:rsid w:val="00BA46F4"/>
    <w:rsid w:val="00BB1591"/>
    <w:rsid w:val="00BB7B57"/>
    <w:rsid w:val="00BC2934"/>
    <w:rsid w:val="00BD3E2F"/>
    <w:rsid w:val="00BD623C"/>
    <w:rsid w:val="00BE0B32"/>
    <w:rsid w:val="00BE192F"/>
    <w:rsid w:val="00BE3EFD"/>
    <w:rsid w:val="00BE53BB"/>
    <w:rsid w:val="00BF406B"/>
    <w:rsid w:val="00C00FD0"/>
    <w:rsid w:val="00C023CC"/>
    <w:rsid w:val="00C16D7B"/>
    <w:rsid w:val="00C2237C"/>
    <w:rsid w:val="00C22A7E"/>
    <w:rsid w:val="00C34BC0"/>
    <w:rsid w:val="00C600FE"/>
    <w:rsid w:val="00C65124"/>
    <w:rsid w:val="00C71D40"/>
    <w:rsid w:val="00C735E2"/>
    <w:rsid w:val="00C84C8F"/>
    <w:rsid w:val="00C914C6"/>
    <w:rsid w:val="00C92969"/>
    <w:rsid w:val="00CA1188"/>
    <w:rsid w:val="00CB1E85"/>
    <w:rsid w:val="00CB4D57"/>
    <w:rsid w:val="00CC0560"/>
    <w:rsid w:val="00CC2F43"/>
    <w:rsid w:val="00CD338A"/>
    <w:rsid w:val="00CE4B3C"/>
    <w:rsid w:val="00D11169"/>
    <w:rsid w:val="00D15988"/>
    <w:rsid w:val="00D310AF"/>
    <w:rsid w:val="00D34386"/>
    <w:rsid w:val="00D34E81"/>
    <w:rsid w:val="00D46B72"/>
    <w:rsid w:val="00D50D6D"/>
    <w:rsid w:val="00DA23A4"/>
    <w:rsid w:val="00DB113A"/>
    <w:rsid w:val="00DB1A58"/>
    <w:rsid w:val="00DB4AE8"/>
    <w:rsid w:val="00DB7B4B"/>
    <w:rsid w:val="00DD0E76"/>
    <w:rsid w:val="00DD5240"/>
    <w:rsid w:val="00DE016F"/>
    <w:rsid w:val="00DE0989"/>
    <w:rsid w:val="00DF2B71"/>
    <w:rsid w:val="00E11A2F"/>
    <w:rsid w:val="00E11D9F"/>
    <w:rsid w:val="00E17B63"/>
    <w:rsid w:val="00E17DA5"/>
    <w:rsid w:val="00E261C9"/>
    <w:rsid w:val="00E35308"/>
    <w:rsid w:val="00E35647"/>
    <w:rsid w:val="00E359B6"/>
    <w:rsid w:val="00E425AC"/>
    <w:rsid w:val="00E50A53"/>
    <w:rsid w:val="00E51BAD"/>
    <w:rsid w:val="00E578E4"/>
    <w:rsid w:val="00E62096"/>
    <w:rsid w:val="00E631D1"/>
    <w:rsid w:val="00E70D85"/>
    <w:rsid w:val="00E71522"/>
    <w:rsid w:val="00E735B4"/>
    <w:rsid w:val="00E80D49"/>
    <w:rsid w:val="00E90344"/>
    <w:rsid w:val="00E941A3"/>
    <w:rsid w:val="00E97DAF"/>
    <w:rsid w:val="00EA0EA4"/>
    <w:rsid w:val="00EA2520"/>
    <w:rsid w:val="00EA7D82"/>
    <w:rsid w:val="00EC1B5E"/>
    <w:rsid w:val="00EC42CD"/>
    <w:rsid w:val="00ED263F"/>
    <w:rsid w:val="00ED4D01"/>
    <w:rsid w:val="00ED59C0"/>
    <w:rsid w:val="00EE1265"/>
    <w:rsid w:val="00EF5BD7"/>
    <w:rsid w:val="00EF711A"/>
    <w:rsid w:val="00F013DE"/>
    <w:rsid w:val="00F11C12"/>
    <w:rsid w:val="00F2225B"/>
    <w:rsid w:val="00F36501"/>
    <w:rsid w:val="00F40EC4"/>
    <w:rsid w:val="00F42B16"/>
    <w:rsid w:val="00F54DDF"/>
    <w:rsid w:val="00F574BC"/>
    <w:rsid w:val="00F57AD2"/>
    <w:rsid w:val="00F612B3"/>
    <w:rsid w:val="00F66364"/>
    <w:rsid w:val="00F84E9A"/>
    <w:rsid w:val="00F85E62"/>
    <w:rsid w:val="00F93E6D"/>
    <w:rsid w:val="00F97A10"/>
    <w:rsid w:val="00FB427F"/>
    <w:rsid w:val="00FC2A92"/>
    <w:rsid w:val="00FC76A4"/>
    <w:rsid w:val="00FD0F07"/>
    <w:rsid w:val="00FD5657"/>
    <w:rsid w:val="00FF1D91"/>
    <w:rsid w:val="00FF530F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0A5A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Poprawka">
    <w:name w:val="Revision"/>
    <w:hidden/>
    <w:uiPriority w:val="99"/>
    <w:semiHidden/>
    <w:rsid w:val="00BD623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60C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C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5D40-8892-42C0-A788-D3EB8B34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Rafał Kowalski</cp:lastModifiedBy>
  <cp:revision>105</cp:revision>
  <dcterms:created xsi:type="dcterms:W3CDTF">2021-01-08T05:45:00Z</dcterms:created>
  <dcterms:modified xsi:type="dcterms:W3CDTF">2026-05-13T07:05:00Z</dcterms:modified>
</cp:coreProperties>
</file>